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4EB" w:rsidRPr="00BC2F99" w:rsidRDefault="00BC2F99" w:rsidP="008944EB">
      <w:pPr>
        <w:jc w:val="center"/>
        <w:rPr>
          <w:rFonts w:ascii="OLHEDA+Montserrat-Regular" w:eastAsia="Yu Gothic UI" w:hAnsi="OLHEDA+Montserrat-Regular"/>
          <w:b/>
          <w:sz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6F3ACC5" wp14:editId="6D37C06E">
            <wp:simplePos x="0" y="0"/>
            <wp:positionH relativeFrom="column">
              <wp:posOffset>4352095</wp:posOffset>
            </wp:positionH>
            <wp:positionV relativeFrom="paragraph">
              <wp:posOffset>-775824</wp:posOffset>
            </wp:positionV>
            <wp:extent cx="932815" cy="659765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44EB" w:rsidRPr="00BC2F99">
        <w:rPr>
          <w:rFonts w:ascii="OLHEDA+Montserrat-Regular" w:eastAsia="Yu Gothic UI" w:hAnsi="OLHEDA+Montserrat-Regular"/>
          <w:b/>
          <w:sz w:val="20"/>
        </w:rPr>
        <w:t xml:space="preserve">MEVLANA KALKINMA AJANSI </w:t>
      </w:r>
    </w:p>
    <w:p w:rsidR="00FB5BFF" w:rsidRDefault="00FB5BFF" w:rsidP="00FB5BFF">
      <w:pPr>
        <w:jc w:val="center"/>
        <w:rPr>
          <w:rFonts w:ascii="OLHEDA+Montserrat-Regular" w:eastAsia="Yu Gothic UI" w:hAnsi="OLHEDA+Montserrat-Regular"/>
        </w:rPr>
      </w:pPr>
      <w:r w:rsidRPr="001F1DD2">
        <w:rPr>
          <w:rFonts w:ascii="OLHEDA+Montserrat-Regular" w:eastAsia="Yu Gothic UI" w:hAnsi="OLHEDA+Montserrat-Regular"/>
        </w:rPr>
        <w:t>202</w:t>
      </w:r>
      <w:r>
        <w:rPr>
          <w:rFonts w:ascii="OLHEDA+Montserrat-Regular" w:eastAsia="Yu Gothic UI" w:hAnsi="OLHEDA+Montserrat-Regular"/>
        </w:rPr>
        <w:t>6</w:t>
      </w:r>
      <w:r w:rsidRPr="001F1DD2">
        <w:rPr>
          <w:rFonts w:ascii="OLHEDA+Montserrat-Regular" w:eastAsia="Yu Gothic UI" w:hAnsi="OLHEDA+Montserrat-Regular"/>
        </w:rPr>
        <w:t xml:space="preserve"> YILI</w:t>
      </w:r>
      <w:r w:rsidRPr="001F1DD2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7C4072">
        <w:rPr>
          <w:rFonts w:ascii="OLHEDA+Montserrat-Regular" w:eastAsia="Yu Gothic UI" w:hAnsi="OLHEDA+Montserrat-Regular"/>
        </w:rPr>
        <w:t>SOSYAL KALKINMA VE GİRİŞİMCİLİK TEKNİK DESTEK PROGRAMI</w:t>
      </w:r>
    </w:p>
    <w:p w:rsidR="00C65655" w:rsidRPr="00BC2F99" w:rsidRDefault="008944EB" w:rsidP="008944EB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18"/>
          <w:szCs w:val="28"/>
        </w:rPr>
      </w:pPr>
      <w:bookmarkStart w:id="0" w:name="_GoBack"/>
      <w:bookmarkEnd w:id="0"/>
      <w:r w:rsidRPr="00BC2F99">
        <w:rPr>
          <w:rFonts w:ascii="OLHEDA+Montserrat-Regular" w:hAnsi="OLHEDA+Montserrat-Regular" w:cs="Times New Roman"/>
          <w:b/>
          <w:noProof/>
          <w:sz w:val="18"/>
          <w:szCs w:val="28"/>
        </w:rPr>
        <w:t xml:space="preserve">EK </w:t>
      </w:r>
      <w:r w:rsidR="00DE065D" w:rsidRPr="00BC2F99">
        <w:rPr>
          <w:rFonts w:ascii="OLHEDA+Montserrat-Regular" w:hAnsi="OLHEDA+Montserrat-Regular" w:cs="Times New Roman"/>
          <w:b/>
          <w:noProof/>
          <w:sz w:val="18"/>
          <w:szCs w:val="28"/>
        </w:rPr>
        <w:t>5</w:t>
      </w:r>
      <w:r w:rsidRPr="00BC2F99">
        <w:rPr>
          <w:rFonts w:ascii="OLHEDA+Montserrat-Regular" w:hAnsi="OLHEDA+Montserrat-Regular" w:cs="Times New Roman"/>
          <w:b/>
          <w:noProof/>
          <w:sz w:val="18"/>
          <w:szCs w:val="28"/>
        </w:rPr>
        <w:t xml:space="preserve">:  </w:t>
      </w:r>
      <w:r w:rsidR="00896767" w:rsidRPr="00BC2F99">
        <w:rPr>
          <w:rFonts w:ascii="OLHEDA+Montserrat-Regular" w:hAnsi="OLHEDA+Montserrat-Regular" w:cs="Times New Roman"/>
          <w:b/>
          <w:noProof/>
          <w:sz w:val="18"/>
          <w:szCs w:val="28"/>
        </w:rPr>
        <w:t>YAKLAŞIK MALİYET HESAP CETVELİ</w:t>
      </w:r>
    </w:p>
    <w:p w:rsidR="00BC2F99" w:rsidRPr="00BC2F99" w:rsidRDefault="00BC2F99" w:rsidP="00BC2F99">
      <w:pPr>
        <w:jc w:val="center"/>
        <w:rPr>
          <w:rFonts w:ascii="Times New Roman" w:hAnsi="Times New Roman"/>
        </w:rPr>
      </w:pPr>
      <w:r w:rsidRPr="004A2115">
        <w:rPr>
          <w:rFonts w:ascii="Times New Roman" w:hAnsi="Times New Roman"/>
          <w:b/>
        </w:rPr>
        <w:t xml:space="preserve">UYARI: </w:t>
      </w:r>
      <w:r w:rsidRPr="004A2115">
        <w:rPr>
          <w:rFonts w:ascii="Times New Roman" w:hAnsi="Times New Roman"/>
        </w:rPr>
        <w:t>Ajans, hizmet alımı yapılacak firmayı/danışmanı belirleme hakkını saklı tutar. Gerekli gördüğü takdirde teklif veren firmaların dışında başka firma/danışmandan da hizmet alımı yapabilir.</w:t>
      </w:r>
    </w:p>
    <w:p w:rsidR="00452E73" w:rsidRPr="002D4669" w:rsidRDefault="00452E73" w:rsidP="00452E73">
      <w:pPr>
        <w:pStyle w:val="AralkYok"/>
        <w:ind w:left="720"/>
        <w:rPr>
          <w:rFonts w:ascii="OLHEDA+Montserrat-Regular" w:eastAsia="Yu Gothic UI" w:hAnsi="OLHEDA+Montserrat-Regular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4459" w:type="dxa"/>
        <w:tblInd w:w="675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962"/>
        <w:gridCol w:w="1570"/>
        <w:gridCol w:w="1700"/>
        <w:gridCol w:w="1440"/>
        <w:gridCol w:w="2093"/>
        <w:gridCol w:w="1570"/>
        <w:gridCol w:w="1700"/>
        <w:gridCol w:w="1800"/>
      </w:tblGrid>
      <w:tr w:rsidR="00C85FE7" w:rsidRPr="002D4669" w:rsidTr="008944EB">
        <w:trPr>
          <w:trHeight w:val="1249"/>
        </w:trPr>
        <w:tc>
          <w:tcPr>
            <w:tcW w:w="624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Sıra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br/>
              <w:t>No</w:t>
            </w:r>
          </w:p>
        </w:tc>
        <w:tc>
          <w:tcPr>
            <w:tcW w:w="1962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570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Vergi No &amp; Vergi Dairesi</w:t>
            </w:r>
          </w:p>
        </w:tc>
        <w:tc>
          <w:tcPr>
            <w:tcW w:w="1700" w:type="dxa"/>
            <w:vAlign w:val="center"/>
          </w:tcPr>
          <w:p w:rsidR="00C85FE7" w:rsidRPr="002D4669" w:rsidRDefault="000A6001" w:rsidP="00452E73">
            <w:pPr>
              <w:jc w:val="center"/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İletişime Geçilecek Yetkili Kişi</w:t>
            </w:r>
          </w:p>
        </w:tc>
        <w:tc>
          <w:tcPr>
            <w:tcW w:w="1440" w:type="dxa"/>
            <w:vAlign w:val="center"/>
          </w:tcPr>
          <w:p w:rsidR="00C85FE7" w:rsidRPr="002D4669" w:rsidRDefault="000A6001" w:rsidP="00C85FE7">
            <w:pPr>
              <w:jc w:val="center"/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Yetkilinin Cep Numarası</w:t>
            </w:r>
          </w:p>
        </w:tc>
        <w:tc>
          <w:tcPr>
            <w:tcW w:w="2093" w:type="dxa"/>
            <w:vAlign w:val="center"/>
          </w:tcPr>
          <w:p w:rsidR="00C85FE7" w:rsidRPr="002D4669" w:rsidRDefault="00021ADD" w:rsidP="00C8789B">
            <w:pPr>
              <w:jc w:val="center"/>
              <w:rPr>
                <w:rFonts w:ascii="OLHEDA+Montserrat-Regular" w:eastAsia="Yu Gothic UI" w:hAnsi="OLHEDA+Montserrat-Regular"/>
                <w:color w:val="000000" w:themeColor="text1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 xml:space="preserve">Danışmanlık </w:t>
            </w:r>
            <w:r w:rsidR="00C85FE7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Konusu</w:t>
            </w:r>
          </w:p>
        </w:tc>
        <w:tc>
          <w:tcPr>
            <w:tcW w:w="1570" w:type="dxa"/>
            <w:vAlign w:val="center"/>
          </w:tcPr>
          <w:p w:rsidR="00C85FE7" w:rsidRPr="002D4669" w:rsidRDefault="00C85FE7" w:rsidP="00053766">
            <w:pPr>
              <w:jc w:val="center"/>
              <w:rPr>
                <w:rFonts w:ascii="OLHEDA+Montserrat-Regular" w:eastAsia="Yu Gothic UI" w:hAnsi="OLHEDA+Montserrat-Regular"/>
                <w:color w:val="000000" w:themeColor="text1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Danışman</w:t>
            </w:r>
            <w:r w:rsidR="00916279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lı</w:t>
            </w:r>
            <w:r w:rsidR="00021ADD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k</w:t>
            </w:r>
            <w:r w:rsidR="00916279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 xml:space="preserve"> Süresi</w:t>
            </w:r>
            <w:r w:rsidR="00B67EE4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 xml:space="preserve"> 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(</w:t>
            </w:r>
            <w:r w:rsidR="00B67EE4"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Ay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 w:themeColor="text1"/>
                <w:sz w:val="20"/>
                <w:szCs w:val="24"/>
                <w:lang w:eastAsia="tr-TR"/>
              </w:rPr>
              <w:t>)</w:t>
            </w:r>
          </w:p>
        </w:tc>
        <w:tc>
          <w:tcPr>
            <w:tcW w:w="1700" w:type="dxa"/>
            <w:vAlign w:val="center"/>
          </w:tcPr>
          <w:p w:rsidR="00C85FE7" w:rsidRPr="002D4669" w:rsidRDefault="00C85FE7" w:rsidP="00C8789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>Birim Fiyatı</w:t>
            </w:r>
          </w:p>
        </w:tc>
        <w:tc>
          <w:tcPr>
            <w:tcW w:w="1800" w:type="dxa"/>
            <w:vAlign w:val="center"/>
          </w:tcPr>
          <w:p w:rsidR="00C85FE7" w:rsidRPr="002D4669" w:rsidRDefault="00C85FE7" w:rsidP="00B00B0B">
            <w:pPr>
              <w:jc w:val="center"/>
              <w:rPr>
                <w:rFonts w:ascii="OLHEDA+Montserrat-Regular" w:eastAsia="Yu Gothic UI" w:hAnsi="OLHEDA+Montserrat-Regular"/>
                <w:sz w:val="20"/>
              </w:rPr>
            </w:pP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000000"/>
                <w:sz w:val="20"/>
                <w:szCs w:val="24"/>
                <w:lang w:eastAsia="tr-TR"/>
              </w:rPr>
              <w:t xml:space="preserve">Toplam Fiyat 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 xml:space="preserve">(KDV </w:t>
            </w:r>
            <w:r w:rsidR="00452E73"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D</w:t>
            </w:r>
            <w:r w:rsidR="00452E73" w:rsidRPr="002D4669">
              <w:rPr>
                <w:rFonts w:ascii="Cambria" w:eastAsia="Yu Gothic UI" w:hAnsi="Cambria" w:cs="Cambria"/>
                <w:b/>
                <w:bCs/>
                <w:color w:val="C00000"/>
                <w:sz w:val="20"/>
                <w:szCs w:val="24"/>
                <w:lang w:eastAsia="tr-TR"/>
              </w:rPr>
              <w:t>Â</w:t>
            </w:r>
            <w:r w:rsidR="00452E73"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H</w:t>
            </w:r>
            <w:r w:rsidR="00452E73" w:rsidRPr="002D4669">
              <w:rPr>
                <w:rFonts w:ascii="OLHEDA+Montserrat-Regular" w:eastAsia="Yu Gothic UI" w:hAnsi="OLHEDA+Montserrat-Regular" w:cs="OLHEDA+Montserrat-Regular"/>
                <w:b/>
                <w:bCs/>
                <w:color w:val="C00000"/>
                <w:sz w:val="20"/>
                <w:szCs w:val="24"/>
                <w:lang w:eastAsia="tr-TR"/>
              </w:rPr>
              <w:t>İ</w:t>
            </w:r>
            <w:r w:rsidR="00452E73"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L</w:t>
            </w:r>
            <w:r w:rsidRPr="002D4669">
              <w:rPr>
                <w:rFonts w:ascii="OLHEDA+Montserrat-Regular" w:eastAsia="Yu Gothic UI" w:hAnsi="OLHEDA+Montserrat-Regular" w:cs="Arial TUR"/>
                <w:b/>
                <w:bCs/>
                <w:color w:val="C00000"/>
                <w:sz w:val="20"/>
                <w:szCs w:val="24"/>
                <w:lang w:eastAsia="tr-TR"/>
              </w:rPr>
              <w:t>)</w:t>
            </w:r>
          </w:p>
        </w:tc>
      </w:tr>
      <w:tr w:rsidR="00C85FE7" w:rsidRPr="008944EB" w:rsidTr="008944EB">
        <w:trPr>
          <w:trHeight w:val="857"/>
        </w:trPr>
        <w:tc>
          <w:tcPr>
            <w:tcW w:w="624" w:type="dxa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44EB"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</w:tr>
      <w:tr w:rsidR="00C85FE7" w:rsidRPr="008944EB" w:rsidTr="008944EB">
        <w:trPr>
          <w:trHeight w:val="857"/>
        </w:trPr>
        <w:tc>
          <w:tcPr>
            <w:tcW w:w="624" w:type="dxa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44EB"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</w:tr>
      <w:tr w:rsidR="00C85FE7" w:rsidRPr="008944EB" w:rsidTr="008944EB">
        <w:trPr>
          <w:trHeight w:val="857"/>
        </w:trPr>
        <w:tc>
          <w:tcPr>
            <w:tcW w:w="624" w:type="dxa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8944EB">
              <w:rPr>
                <w:rFonts w:ascii="Yu Gothic UI" w:eastAsia="Yu Gothic UI" w:hAnsi="Yu Gothic UI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2093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85FE7" w:rsidRPr="008944EB" w:rsidRDefault="00C85FE7" w:rsidP="00C85FE7">
            <w:pPr>
              <w:jc w:val="center"/>
              <w:rPr>
                <w:rFonts w:ascii="Yu Gothic UI" w:eastAsia="Yu Gothic UI" w:hAnsi="Yu Gothic UI"/>
              </w:rPr>
            </w:pPr>
          </w:p>
        </w:tc>
      </w:tr>
    </w:tbl>
    <w:p w:rsidR="00E912E2" w:rsidRPr="008944EB" w:rsidRDefault="00E912E2">
      <w:pPr>
        <w:rPr>
          <w:rFonts w:ascii="Yu Gothic UI" w:eastAsia="Yu Gothic UI" w:hAnsi="Yu Gothic UI"/>
        </w:rPr>
      </w:pPr>
    </w:p>
    <w:p w:rsidR="008944EB" w:rsidRPr="002D4669" w:rsidRDefault="008944EB" w:rsidP="008944EB">
      <w:pPr>
        <w:pStyle w:val="AralkYok"/>
        <w:jc w:val="center"/>
        <w:rPr>
          <w:rFonts w:ascii="OLHEDA+Montserrat-Regular" w:eastAsia="Times New Roman" w:hAnsi="OLHEDA+Montserrat-Regular" w:cs="Arial TUR"/>
          <w:i/>
          <w:sz w:val="24"/>
          <w:szCs w:val="28"/>
          <w:lang w:eastAsia="tr-TR"/>
        </w:rPr>
      </w:pPr>
      <w:r w:rsidRPr="002D4669">
        <w:rPr>
          <w:rFonts w:ascii="OLHEDA+Montserrat-Regular" w:eastAsia="Times New Roman" w:hAnsi="OLHEDA+Montserrat-Regular" w:cs="Arial TUR"/>
          <w:i/>
          <w:sz w:val="24"/>
          <w:szCs w:val="28"/>
          <w:lang w:eastAsia="tr-TR"/>
        </w:rPr>
        <w:t>Kays’a Word dosyası olarak yükleyiniz.</w:t>
      </w:r>
    </w:p>
    <w:p w:rsidR="008944EB" w:rsidRPr="002D4669" w:rsidRDefault="008944EB" w:rsidP="008944EB">
      <w:pPr>
        <w:pStyle w:val="AltBilgi"/>
        <w:rPr>
          <w:rFonts w:ascii="OLHEDA+Montserrat-Regular" w:hAnsi="OLHEDA+Montserrat-Regular"/>
          <w:i/>
        </w:rPr>
      </w:pP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73180C" w:rsidRPr="004A2115" w:rsidTr="00A27FFA">
        <w:trPr>
          <w:trHeight w:val="146"/>
        </w:trPr>
        <w:tc>
          <w:tcPr>
            <w:tcW w:w="14332" w:type="dxa"/>
            <w:noWrap/>
            <w:vAlign w:val="bottom"/>
          </w:tcPr>
          <w:p w:rsidR="0073180C" w:rsidRPr="004A2115" w:rsidRDefault="0073180C" w:rsidP="00A27FFA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>Tarih  …../…../202</w:t>
            </w:r>
            <w:r>
              <w:rPr>
                <w:rFonts w:ascii="Times New Roman" w:hAnsi="Times New Roman"/>
                <w:b/>
                <w:bCs/>
                <w:lang w:eastAsia="tr-TR"/>
              </w:rPr>
              <w:t>6</w:t>
            </w:r>
          </w:p>
        </w:tc>
      </w:tr>
      <w:tr w:rsidR="0073180C" w:rsidRPr="004A2115" w:rsidTr="00A27FFA">
        <w:trPr>
          <w:trHeight w:val="315"/>
        </w:trPr>
        <w:tc>
          <w:tcPr>
            <w:tcW w:w="14332" w:type="dxa"/>
            <w:noWrap/>
            <w:vAlign w:val="bottom"/>
          </w:tcPr>
          <w:p w:rsidR="0073180C" w:rsidRDefault="0073180C" w:rsidP="00A27F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  <w:p w:rsidR="00BC2F99" w:rsidRDefault="00BC2F99" w:rsidP="00A27F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  <w:p w:rsidR="0073180C" w:rsidRPr="004A2115" w:rsidRDefault="0073180C" w:rsidP="0073180C">
            <w:pPr>
              <w:pStyle w:val="DipnotMetni"/>
              <w:rPr>
                <w:rFonts w:ascii="Times New Roman" w:hAnsi="Times New Roman"/>
              </w:rPr>
            </w:pPr>
            <w:r w:rsidRPr="004A2115">
              <w:rPr>
                <w:rFonts w:ascii="Times New Roman" w:hAnsi="Times New Roman"/>
              </w:rPr>
              <w:t>Cins ve özelliği belirtilen hizmet için en az 3 (üç) fiyat teklifinin alınması gerekmektedir.</w:t>
            </w:r>
          </w:p>
          <w:p w:rsidR="0073180C" w:rsidRDefault="0073180C" w:rsidP="0073180C">
            <w:pPr>
              <w:pStyle w:val="DipnotMetni"/>
            </w:pPr>
            <w:r w:rsidRPr="004A2115">
              <w:rPr>
                <w:rFonts w:ascii="Times New Roman" w:hAnsi="Times New Roman"/>
              </w:rPr>
              <w:t>KDV Dâhil Fiyat belirtilmelidir.</w:t>
            </w:r>
          </w:p>
          <w:p w:rsidR="0073180C" w:rsidRPr="004A2115" w:rsidRDefault="0073180C" w:rsidP="00A27FF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E912E2" w:rsidRDefault="00E912E2"/>
    <w:sectPr w:rsidR="00E912E2" w:rsidSect="00BD2E7F">
      <w:pgSz w:w="16838" w:h="11906" w:orient="landscape"/>
      <w:pgMar w:top="1752" w:right="458" w:bottom="1134" w:left="900" w:header="567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0C1" w:rsidRDefault="00BD10C1" w:rsidP="00C8789B">
      <w:pPr>
        <w:spacing w:after="0" w:line="240" w:lineRule="auto"/>
      </w:pPr>
      <w:r>
        <w:separator/>
      </w:r>
    </w:p>
  </w:endnote>
  <w:endnote w:type="continuationSeparator" w:id="0">
    <w:p w:rsidR="00BD10C1" w:rsidRDefault="00BD10C1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0C1" w:rsidRDefault="00BD10C1" w:rsidP="00C8789B">
      <w:pPr>
        <w:spacing w:after="0" w:line="240" w:lineRule="auto"/>
      </w:pPr>
      <w:r>
        <w:separator/>
      </w:r>
    </w:p>
  </w:footnote>
  <w:footnote w:type="continuationSeparator" w:id="0">
    <w:p w:rsidR="00BD10C1" w:rsidRDefault="00BD10C1" w:rsidP="00C878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21ADD"/>
    <w:rsid w:val="00053766"/>
    <w:rsid w:val="0006309D"/>
    <w:rsid w:val="0007251F"/>
    <w:rsid w:val="00096ADC"/>
    <w:rsid w:val="000A6001"/>
    <w:rsid w:val="000B010B"/>
    <w:rsid w:val="000E5DF3"/>
    <w:rsid w:val="001556A9"/>
    <w:rsid w:val="001A2F92"/>
    <w:rsid w:val="001A3C16"/>
    <w:rsid w:val="001F05ED"/>
    <w:rsid w:val="00253544"/>
    <w:rsid w:val="00273C78"/>
    <w:rsid w:val="002B0615"/>
    <w:rsid w:val="002C6006"/>
    <w:rsid w:val="002D4669"/>
    <w:rsid w:val="002D6A16"/>
    <w:rsid w:val="00306636"/>
    <w:rsid w:val="0039137B"/>
    <w:rsid w:val="0039331F"/>
    <w:rsid w:val="0040126F"/>
    <w:rsid w:val="004160F8"/>
    <w:rsid w:val="00452E73"/>
    <w:rsid w:val="00453D69"/>
    <w:rsid w:val="004956CC"/>
    <w:rsid w:val="004D2E61"/>
    <w:rsid w:val="00501729"/>
    <w:rsid w:val="00532CE4"/>
    <w:rsid w:val="00582C18"/>
    <w:rsid w:val="005C18A1"/>
    <w:rsid w:val="00647255"/>
    <w:rsid w:val="00704884"/>
    <w:rsid w:val="0073180C"/>
    <w:rsid w:val="00793FE9"/>
    <w:rsid w:val="007E0F05"/>
    <w:rsid w:val="00821CE1"/>
    <w:rsid w:val="008944EB"/>
    <w:rsid w:val="00896133"/>
    <w:rsid w:val="00896767"/>
    <w:rsid w:val="008B5F90"/>
    <w:rsid w:val="008C3773"/>
    <w:rsid w:val="00916279"/>
    <w:rsid w:val="00936747"/>
    <w:rsid w:val="0094695B"/>
    <w:rsid w:val="009628C1"/>
    <w:rsid w:val="00963A94"/>
    <w:rsid w:val="00A036C6"/>
    <w:rsid w:val="00A54B0B"/>
    <w:rsid w:val="00A56F13"/>
    <w:rsid w:val="00A959F5"/>
    <w:rsid w:val="00AC1F27"/>
    <w:rsid w:val="00B00B0B"/>
    <w:rsid w:val="00B01A2F"/>
    <w:rsid w:val="00B023DD"/>
    <w:rsid w:val="00B06C61"/>
    <w:rsid w:val="00B47919"/>
    <w:rsid w:val="00B66108"/>
    <w:rsid w:val="00B67EE4"/>
    <w:rsid w:val="00B878EF"/>
    <w:rsid w:val="00BC0835"/>
    <w:rsid w:val="00BC2F99"/>
    <w:rsid w:val="00BD10C1"/>
    <w:rsid w:val="00BD2E7F"/>
    <w:rsid w:val="00C57A52"/>
    <w:rsid w:val="00C61A44"/>
    <w:rsid w:val="00C65655"/>
    <w:rsid w:val="00C83070"/>
    <w:rsid w:val="00C85FE7"/>
    <w:rsid w:val="00C8789B"/>
    <w:rsid w:val="00CA4151"/>
    <w:rsid w:val="00D07123"/>
    <w:rsid w:val="00D07833"/>
    <w:rsid w:val="00D61C70"/>
    <w:rsid w:val="00DA4B03"/>
    <w:rsid w:val="00DD60A6"/>
    <w:rsid w:val="00DE065D"/>
    <w:rsid w:val="00DF3A6F"/>
    <w:rsid w:val="00E3110B"/>
    <w:rsid w:val="00E40862"/>
    <w:rsid w:val="00E42EAA"/>
    <w:rsid w:val="00E912E2"/>
    <w:rsid w:val="00E92575"/>
    <w:rsid w:val="00F46B4C"/>
    <w:rsid w:val="00F5030F"/>
    <w:rsid w:val="00F62EDA"/>
    <w:rsid w:val="00F9127F"/>
    <w:rsid w:val="00FB5BFF"/>
    <w:rsid w:val="00FE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rsid w:val="0073180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3180C"/>
    <w:rPr>
      <w:rFonts w:ascii="Calibri" w:eastAsia="Calibri" w:hAnsi="Calibri" w:cs="Times New Roman"/>
      <w:sz w:val="20"/>
      <w:szCs w:val="20"/>
    </w:rPr>
  </w:style>
  <w:style w:type="character" w:styleId="DipnotBavurusu">
    <w:name w:val="footnote reference"/>
    <w:uiPriority w:val="99"/>
    <w:semiHidden/>
    <w:rsid w:val="0073180C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Fuat KARAGÜNEY</cp:lastModifiedBy>
  <cp:revision>57</cp:revision>
  <dcterms:created xsi:type="dcterms:W3CDTF">2015-06-22T12:02:00Z</dcterms:created>
  <dcterms:modified xsi:type="dcterms:W3CDTF">2026-02-18T11:50:00Z</dcterms:modified>
</cp:coreProperties>
</file>